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332465"/>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E21A7B5" w:rsidR="00B83D1E" w:rsidRDefault="00390C14" w:rsidP="00D22F43">
      <w:pPr>
        <w:ind w:firstLine="720"/>
        <w:jc w:val="right"/>
        <w:rPr>
          <w:rFonts w:ascii="Arial" w:hAnsi="Arial" w:cs="Arial"/>
          <w:color w:val="000000"/>
        </w:rPr>
      </w:pPr>
      <w:r>
        <w:rPr>
          <w:rFonts w:ascii="Arial" w:hAnsi="Arial" w:cs="Arial"/>
          <w:color w:val="000000"/>
        </w:rPr>
        <w:t>1</w:t>
      </w:r>
      <w:r w:rsidR="00332465">
        <w:rPr>
          <w:rFonts w:ascii="Arial" w:hAnsi="Arial" w:cs="Arial"/>
          <w:color w:val="000000"/>
        </w:rPr>
        <w:t>5</w:t>
      </w:r>
      <w:r>
        <w:rPr>
          <w:rFonts w:ascii="Arial" w:hAnsi="Arial" w:cs="Arial"/>
          <w:color w:val="000000"/>
        </w:rPr>
        <w:t xml:space="preserve"> September 2023</w:t>
      </w:r>
    </w:p>
    <w:p w14:paraId="189E2726" w14:textId="77777777" w:rsidR="005C1FCA" w:rsidRDefault="005C1FCA" w:rsidP="00D22F43">
      <w:pPr>
        <w:ind w:firstLine="720"/>
        <w:jc w:val="right"/>
        <w:rPr>
          <w:rFonts w:ascii="Arial" w:hAnsi="Arial" w:cs="Arial"/>
          <w:color w:val="000000"/>
        </w:rPr>
      </w:pPr>
    </w:p>
    <w:p w14:paraId="6B4D48EE" w14:textId="77777777" w:rsidR="005C1FCA" w:rsidRDefault="005C1FCA"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69AA9447"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390C14">
        <w:rPr>
          <w:rFonts w:ascii="Arial" w:hAnsi="Arial" w:cs="Arial"/>
          <w:color w:val="000000"/>
        </w:rPr>
        <w:t>71456</w:t>
      </w:r>
    </w:p>
    <w:p w14:paraId="11E49717" w14:textId="77777777" w:rsidR="00B83D1E" w:rsidRPr="00D353CC" w:rsidRDefault="00B83D1E" w:rsidP="00B83D1E">
      <w:pPr>
        <w:rPr>
          <w:rFonts w:ascii="Arial" w:hAnsi="Arial" w:cs="Arial"/>
        </w:rPr>
      </w:pPr>
    </w:p>
    <w:p w14:paraId="098519B6" w14:textId="681CBD9A" w:rsidR="00B83D1E" w:rsidRPr="00D353CC" w:rsidRDefault="00B83D1E" w:rsidP="00B83D1E">
      <w:pPr>
        <w:rPr>
          <w:rFonts w:ascii="Arial" w:hAnsi="Arial" w:cs="Arial"/>
          <w:color w:val="000000"/>
        </w:rPr>
      </w:pPr>
      <w:r w:rsidRPr="00390C14">
        <w:rPr>
          <w:rFonts w:ascii="Arial" w:hAnsi="Arial" w:cs="Arial"/>
          <w:color w:val="000000"/>
        </w:rPr>
        <w:t xml:space="preserve">I refer to your email of </w:t>
      </w:r>
      <w:r w:rsidR="00390C14">
        <w:rPr>
          <w:rFonts w:ascii="Arial" w:hAnsi="Arial" w:cs="Arial"/>
          <w:color w:val="000000"/>
        </w:rPr>
        <w:t>25 August 2023</w:t>
      </w:r>
      <w:r w:rsidRPr="00D353CC">
        <w:rPr>
          <w:rFonts w:ascii="Arial" w:hAnsi="Arial" w:cs="Arial"/>
          <w:color w:val="000000"/>
        </w:rPr>
        <w:t xml:space="preserve"> </w:t>
      </w:r>
      <w:r w:rsidRPr="00390C14">
        <w:rPr>
          <w:rFonts w:ascii="Arial" w:hAnsi="Arial" w:cs="Arial"/>
          <w:color w:val="000000"/>
        </w:rPr>
        <w:t xml:space="preserve">requesting information in relation to </w:t>
      </w:r>
      <w:r w:rsidR="00390C14" w:rsidRPr="00390C14">
        <w:rPr>
          <w:rFonts w:ascii="Arial" w:hAnsi="Arial" w:cs="Arial"/>
          <w:color w:val="000000"/>
        </w:rPr>
        <w:t>Infant (New Born) Plastibell Circumcision</w:t>
      </w:r>
      <w:r w:rsidRPr="00390C14">
        <w:rPr>
          <w:rFonts w:ascii="Arial" w:hAnsi="Arial" w:cs="Arial"/>
          <w:color w:val="000000"/>
        </w:rPr>
        <w:t>.</w:t>
      </w:r>
    </w:p>
    <w:p w14:paraId="5238121D" w14:textId="77777777" w:rsidR="00B83D1E" w:rsidRPr="00D353CC" w:rsidRDefault="00B83D1E" w:rsidP="00B83D1E">
      <w:pPr>
        <w:rPr>
          <w:rFonts w:ascii="Arial" w:hAnsi="Arial" w:cs="Arial"/>
        </w:rPr>
      </w:pPr>
    </w:p>
    <w:p w14:paraId="4C1BC8D0" w14:textId="095B83F7"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117E8B">
        <w:rPr>
          <w:rFonts w:ascii="Arial" w:hAnsi="Arial" w:cs="Arial"/>
        </w:rPr>
        <w:t xml:space="preserve">that we </w:t>
      </w:r>
      <w:r w:rsidRPr="00117E8B">
        <w:rPr>
          <w:rFonts w:ascii="Arial" w:hAnsi="Arial" w:cs="Arial"/>
          <w:color w:val="000000"/>
        </w:rPr>
        <w:t>do not hold</w:t>
      </w:r>
      <w:r w:rsidRPr="00117E8B">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1BB42CC9" w14:textId="2558487A" w:rsidR="00390C14" w:rsidRDefault="00390C14" w:rsidP="00390C14">
      <w:pPr>
        <w:rPr>
          <w:rFonts w:ascii="Arial" w:hAnsi="Arial" w:cs="Arial"/>
          <w:b/>
          <w:bCs/>
        </w:rPr>
      </w:pPr>
      <w:r w:rsidRPr="00390C14">
        <w:rPr>
          <w:rFonts w:ascii="Arial" w:hAnsi="Arial" w:cs="Arial"/>
          <w:b/>
          <w:bCs/>
        </w:rPr>
        <w:t>I would be grateful if you could provide me with NHS Lincolnshire Integrated Care Board Leaflet on Infant (New</w:t>
      </w:r>
      <w:r>
        <w:rPr>
          <w:rFonts w:ascii="Arial" w:hAnsi="Arial" w:cs="Arial"/>
          <w:b/>
          <w:bCs/>
        </w:rPr>
        <w:t xml:space="preserve"> </w:t>
      </w:r>
      <w:r w:rsidRPr="00390C14">
        <w:rPr>
          <w:rFonts w:ascii="Arial" w:hAnsi="Arial" w:cs="Arial"/>
          <w:b/>
          <w:bCs/>
        </w:rPr>
        <w:t>Born) Plastibell Circumcision for Religious and Cultural reasons Freedom of Information request.</w:t>
      </w:r>
    </w:p>
    <w:p w14:paraId="560E64C5" w14:textId="77777777" w:rsidR="000175C9" w:rsidRPr="005C1FCA" w:rsidRDefault="000175C9" w:rsidP="00390C14">
      <w:pPr>
        <w:rPr>
          <w:rFonts w:ascii="Arial" w:hAnsi="Arial" w:cs="Arial"/>
        </w:rPr>
      </w:pPr>
    </w:p>
    <w:p w14:paraId="0876CE24" w14:textId="172C8889" w:rsidR="000175C9" w:rsidRPr="005C1FCA" w:rsidRDefault="006C08F8" w:rsidP="000175C9">
      <w:pPr>
        <w:rPr>
          <w:rFonts w:ascii="Arial" w:hAnsi="Arial" w:cs="Arial"/>
        </w:rPr>
      </w:pPr>
      <w:r w:rsidRPr="005C1FCA">
        <w:rPr>
          <w:rFonts w:ascii="Arial" w:hAnsi="Arial" w:cs="Arial"/>
        </w:rPr>
        <w:t xml:space="preserve">I can confirm that the ICB </w:t>
      </w:r>
      <w:r w:rsidR="007B1916" w:rsidRPr="005C1FCA">
        <w:rPr>
          <w:rFonts w:ascii="Arial" w:hAnsi="Arial" w:cs="Arial"/>
        </w:rPr>
        <w:t>does not hold any leaflets of this nature.</w:t>
      </w:r>
      <w:r w:rsidR="00274122" w:rsidRPr="005C1FCA">
        <w:rPr>
          <w:rFonts w:ascii="Arial" w:hAnsi="Arial" w:cs="Arial"/>
        </w:rPr>
        <w:t xml:space="preserve"> </w:t>
      </w:r>
      <w:r w:rsidR="00F5614A" w:rsidRPr="005C1FCA">
        <w:rPr>
          <w:rFonts w:ascii="Arial" w:hAnsi="Arial" w:cs="Arial"/>
        </w:rPr>
        <w:t xml:space="preserve">  The ICB </w:t>
      </w:r>
      <w:r w:rsidR="00332465">
        <w:rPr>
          <w:rFonts w:ascii="Arial" w:hAnsi="Arial" w:cs="Arial"/>
        </w:rPr>
        <w:t>does</w:t>
      </w:r>
      <w:r w:rsidR="000175C9" w:rsidRPr="005C1FCA">
        <w:rPr>
          <w:rFonts w:ascii="Arial" w:hAnsi="Arial" w:cs="Arial"/>
        </w:rPr>
        <w:t xml:space="preserve"> not fund circumcision carried out for cultural or lifestyle reasons (including religious and ritual practices)</w:t>
      </w:r>
      <w:r w:rsidR="00F5614A" w:rsidRPr="005C1FCA">
        <w:rPr>
          <w:rFonts w:ascii="Arial" w:hAnsi="Arial" w:cs="Arial"/>
        </w:rPr>
        <w:t>.  This</w:t>
      </w:r>
      <w:r w:rsidR="00117E8B" w:rsidRPr="005C1FCA">
        <w:rPr>
          <w:rFonts w:ascii="Arial" w:hAnsi="Arial" w:cs="Arial"/>
        </w:rPr>
        <w:t xml:space="preserve"> information</w:t>
      </w:r>
      <w:r w:rsidR="00F5614A" w:rsidRPr="005C1FCA">
        <w:rPr>
          <w:rFonts w:ascii="Arial" w:hAnsi="Arial" w:cs="Arial"/>
        </w:rPr>
        <w:t xml:space="preserve"> </w:t>
      </w:r>
      <w:r w:rsidR="004C4EDA" w:rsidRPr="005C1FCA">
        <w:rPr>
          <w:rFonts w:ascii="Arial" w:hAnsi="Arial" w:cs="Arial"/>
        </w:rPr>
        <w:t>can be found</w:t>
      </w:r>
      <w:r w:rsidR="00F5614A" w:rsidRPr="005C1FCA">
        <w:rPr>
          <w:rFonts w:ascii="Arial" w:hAnsi="Arial" w:cs="Arial"/>
        </w:rPr>
        <w:t xml:space="preserve"> within the ICB’s Prior Approval policy on the </w:t>
      </w:r>
      <w:r w:rsidR="00117E8B" w:rsidRPr="005C1FCA">
        <w:rPr>
          <w:rFonts w:ascii="Arial" w:hAnsi="Arial" w:cs="Arial"/>
        </w:rPr>
        <w:t xml:space="preserve">NHS </w:t>
      </w:r>
      <w:r w:rsidR="00F5614A" w:rsidRPr="005C1FCA">
        <w:rPr>
          <w:rFonts w:ascii="Arial" w:hAnsi="Arial" w:cs="Arial"/>
        </w:rPr>
        <w:t>Lincolnshire ICB’s website – link detail</w:t>
      </w:r>
      <w:r w:rsidR="00117E8B" w:rsidRPr="005C1FCA">
        <w:rPr>
          <w:rFonts w:ascii="Arial" w:hAnsi="Arial" w:cs="Arial"/>
        </w:rPr>
        <w:t>e</w:t>
      </w:r>
      <w:r w:rsidR="00F5614A" w:rsidRPr="005C1FCA">
        <w:rPr>
          <w:rFonts w:ascii="Arial" w:hAnsi="Arial" w:cs="Arial"/>
        </w:rPr>
        <w:t>d below:</w:t>
      </w:r>
    </w:p>
    <w:p w14:paraId="2314CA82" w14:textId="356CDBC0" w:rsidR="004C4EDA" w:rsidRPr="005C1FCA" w:rsidRDefault="00332465" w:rsidP="000175C9">
      <w:pPr>
        <w:rPr>
          <w:rFonts w:ascii="Arial" w:hAnsi="Arial" w:cs="Arial"/>
        </w:rPr>
      </w:pPr>
      <w:hyperlink r:id="rId8" w:history="1">
        <w:r w:rsidR="004C4EDA" w:rsidRPr="005C1FCA">
          <w:rPr>
            <w:rStyle w:val="Hyperlink"/>
            <w:rFonts w:ascii="Arial" w:hAnsi="Arial" w:cs="Arial"/>
          </w:rPr>
          <w:t>Documents Library - Lincolnshire ICB</w:t>
        </w:r>
      </w:hyperlink>
    </w:p>
    <w:p w14:paraId="5A8A5DEA" w14:textId="77777777" w:rsidR="00F5614A" w:rsidRDefault="00F5614A" w:rsidP="00F5614A"/>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lastRenderedPageBreak/>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332465"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A5A571"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175C9"/>
    <w:rsid w:val="00082587"/>
    <w:rsid w:val="00117E8B"/>
    <w:rsid w:val="002434A8"/>
    <w:rsid w:val="0027325E"/>
    <w:rsid w:val="00274122"/>
    <w:rsid w:val="00280814"/>
    <w:rsid w:val="00323868"/>
    <w:rsid w:val="00332465"/>
    <w:rsid w:val="003439CB"/>
    <w:rsid w:val="00390C14"/>
    <w:rsid w:val="003D2B82"/>
    <w:rsid w:val="004C4EDA"/>
    <w:rsid w:val="004C5A84"/>
    <w:rsid w:val="005A2267"/>
    <w:rsid w:val="005C1FCA"/>
    <w:rsid w:val="005E0077"/>
    <w:rsid w:val="006313D7"/>
    <w:rsid w:val="0068297D"/>
    <w:rsid w:val="006B52E9"/>
    <w:rsid w:val="006C08F8"/>
    <w:rsid w:val="006D53BD"/>
    <w:rsid w:val="007B1916"/>
    <w:rsid w:val="007C7B75"/>
    <w:rsid w:val="00831A48"/>
    <w:rsid w:val="0085744D"/>
    <w:rsid w:val="00880DB1"/>
    <w:rsid w:val="008E204D"/>
    <w:rsid w:val="009565A4"/>
    <w:rsid w:val="00967C88"/>
    <w:rsid w:val="00977BF2"/>
    <w:rsid w:val="009A1C7F"/>
    <w:rsid w:val="00A24150"/>
    <w:rsid w:val="00A51867"/>
    <w:rsid w:val="00AC7D53"/>
    <w:rsid w:val="00B83D1E"/>
    <w:rsid w:val="00C6729F"/>
    <w:rsid w:val="00C764CB"/>
    <w:rsid w:val="00CC51B8"/>
    <w:rsid w:val="00D05F5D"/>
    <w:rsid w:val="00D214AB"/>
    <w:rsid w:val="00D22F43"/>
    <w:rsid w:val="00D353CC"/>
    <w:rsid w:val="00D460BF"/>
    <w:rsid w:val="00D930F9"/>
    <w:rsid w:val="00DE7011"/>
    <w:rsid w:val="00E0706F"/>
    <w:rsid w:val="00EE0034"/>
    <w:rsid w:val="00F21185"/>
    <w:rsid w:val="00F260C2"/>
    <w:rsid w:val="00F5614A"/>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01229">
      <w:bodyDiv w:val="1"/>
      <w:marLeft w:val="0"/>
      <w:marRight w:val="0"/>
      <w:marTop w:val="0"/>
      <w:marBottom w:val="0"/>
      <w:divBdr>
        <w:top w:val="none" w:sz="0" w:space="0" w:color="auto"/>
        <w:left w:val="none" w:sz="0" w:space="0" w:color="auto"/>
        <w:bottom w:val="none" w:sz="0" w:space="0" w:color="auto"/>
        <w:right w:val="none" w:sz="0" w:space="0" w:color="auto"/>
      </w:divBdr>
    </w:div>
    <w:div w:id="175577225">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27882845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732460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colnshire.icb.nhs.uk/documents/our-policies-and-procedures/clinical-governance/"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740EC185-9967-4520-B234-3493983C014B}"/>
</file>

<file path=customXml/itemProps3.xml><?xml version="1.0" encoding="utf-8"?>
<ds:datastoreItem xmlns:ds="http://schemas.openxmlformats.org/officeDocument/2006/customXml" ds:itemID="{06AD1BBB-5792-45DB-8059-56DD824072BE}"/>
</file>

<file path=customXml/itemProps4.xml><?xml version="1.0" encoding="utf-8"?>
<ds:datastoreItem xmlns:ds="http://schemas.openxmlformats.org/officeDocument/2006/customXml" ds:itemID="{7CF5E869-42BB-4056-A22D-DAF446BD658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415</Words>
  <Characters>2372</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2</cp:revision>
  <dcterms:created xsi:type="dcterms:W3CDTF">2023-09-15T15:17:00Z</dcterms:created>
  <dcterms:modified xsi:type="dcterms:W3CDTF">2023-09-15T15:17:00Z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